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718FB" w:rsidRDefault="00936CA9" w:rsidP="0093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ADATKEZELÉSI TÁJÉKOZTATÓ</w:t>
      </w:r>
    </w:p>
    <w:p w:rsidR="007A60EC" w:rsidRPr="00977150" w:rsidRDefault="00A71A0B" w:rsidP="0097715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Foglalkozási betegség gyanújának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bejelentésével kapcsolatos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személyes adatkezelésre</w:t>
      </w:r>
    </w:p>
    <w:p w:rsidR="00744C5E" w:rsidRDefault="00744C5E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3D85" w:rsidRDefault="00C53D85" w:rsidP="0074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A személyes adatok kezelője: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846B8A" w:rsidRPr="00C718FB" w:rsidTr="00095604">
        <w:trPr>
          <w:trHeight w:val="230"/>
        </w:trPr>
        <w:tc>
          <w:tcPr>
            <w:tcW w:w="3285" w:type="dxa"/>
            <w:hideMark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846B8A" w:rsidRPr="00C718FB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Jász-Nagykun-Szolnok Vármegyei Kormányhivatal</w:t>
            </w:r>
          </w:p>
        </w:tc>
      </w:tr>
      <w:tr w:rsidR="00846B8A" w:rsidRPr="00C718FB" w:rsidTr="00095604">
        <w:tc>
          <w:tcPr>
            <w:tcW w:w="3285" w:type="dxa"/>
            <w:hideMark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PIR azonosító:</w:t>
            </w:r>
          </w:p>
        </w:tc>
        <w:tc>
          <w:tcPr>
            <w:tcW w:w="5872" w:type="dxa"/>
            <w:hideMark/>
          </w:tcPr>
          <w:p w:rsidR="00846B8A" w:rsidRPr="00C718FB" w:rsidRDefault="00846B8A" w:rsidP="00846B8A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789389</w:t>
            </w:r>
          </w:p>
        </w:tc>
      </w:tr>
      <w:tr w:rsidR="00846B8A" w:rsidRPr="00C718FB" w:rsidTr="00095604">
        <w:tc>
          <w:tcPr>
            <w:tcW w:w="3285" w:type="dxa"/>
            <w:hideMark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>Adatkezelő székhelye:</w:t>
            </w:r>
          </w:p>
        </w:tc>
        <w:tc>
          <w:tcPr>
            <w:tcW w:w="5872" w:type="dxa"/>
            <w:hideMark/>
          </w:tcPr>
          <w:p w:rsidR="00846B8A" w:rsidRPr="00C718FB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 Szolnok, Kossuth Lajos út 2.</w:t>
            </w:r>
          </w:p>
        </w:tc>
      </w:tr>
      <w:tr w:rsidR="00846B8A" w:rsidRPr="00C718FB" w:rsidTr="00095604">
        <w:tc>
          <w:tcPr>
            <w:tcW w:w="3285" w:type="dxa"/>
            <w:hideMark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postai címe: </w:t>
            </w:r>
          </w:p>
        </w:tc>
        <w:tc>
          <w:tcPr>
            <w:tcW w:w="5872" w:type="dxa"/>
            <w:hideMark/>
          </w:tcPr>
          <w:p w:rsidR="00846B8A" w:rsidRPr="00C718FB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5001 Szolnok, Pf. 111.</w:t>
            </w:r>
          </w:p>
        </w:tc>
      </w:tr>
      <w:tr w:rsidR="00846B8A" w:rsidRPr="00C718FB" w:rsidTr="00095604">
        <w:tc>
          <w:tcPr>
            <w:tcW w:w="3285" w:type="dxa"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846B8A" w:rsidRPr="00C718FB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titkarsag@jasz.gov.hu</w:t>
            </w:r>
          </w:p>
        </w:tc>
      </w:tr>
      <w:tr w:rsidR="00846B8A" w:rsidRPr="00C718FB" w:rsidTr="00095604">
        <w:tc>
          <w:tcPr>
            <w:tcW w:w="3285" w:type="dxa"/>
          </w:tcPr>
          <w:p w:rsidR="00846B8A" w:rsidRPr="006F73BE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3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846B8A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Szűcs-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Kuklis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Boglárka, telefon: 56/795-700</w:t>
            </w:r>
          </w:p>
          <w:p w:rsidR="00846B8A" w:rsidRPr="00C718FB" w:rsidRDefault="00846B8A" w:rsidP="00846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e-mail: szucs-kuklis.boglarka</w:t>
            </w:r>
            <w:r w:rsidRPr="00417B6C">
              <w:rPr>
                <w:rFonts w:ascii="Times New Roman" w:eastAsia="Calibri" w:hAnsi="Times New Roman" w:cs="Times New Roman"/>
                <w:sz w:val="24"/>
                <w:szCs w:val="24"/>
              </w:rPr>
              <w:t>@jasz.gov.hu</w:t>
            </w:r>
          </w:p>
        </w:tc>
      </w:tr>
    </w:tbl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Az adatkezelés tárgya:</w:t>
      </w:r>
    </w:p>
    <w:p w:rsidR="001B1336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2CF" w:rsidRPr="00977150" w:rsidRDefault="001B1336" w:rsidP="009771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6315F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846B8A" w:rsidRPr="00417B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Jász-Nagykun-Szolnok Vármegyei Kormányhivatal </w:t>
      </w:r>
      <w:r w:rsidR="00CF1E59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működése során </w:t>
      </w:r>
      <w:r w:rsidR="00A71A0B">
        <w:rPr>
          <w:rFonts w:ascii="Times New Roman" w:eastAsia="Times New Roman" w:hAnsi="Times New Roman" w:cs="Times New Roman"/>
          <w:sz w:val="24"/>
          <w:szCs w:val="24"/>
          <w:lang w:eastAsia="zh-CN"/>
        </w:rPr>
        <w:t>a foglalkozási betegség gyanújának</w:t>
      </w:r>
      <w:r w:rsidR="00FA06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bejelentésével kapcsolatos </w:t>
      </w:r>
      <w:r w:rsidR="00491246">
        <w:rPr>
          <w:rFonts w:ascii="Times New Roman" w:eastAsia="Times New Roman" w:hAnsi="Times New Roman" w:cs="Times New Roman"/>
          <w:sz w:val="24"/>
          <w:szCs w:val="24"/>
          <w:lang w:eastAsia="zh-CN"/>
        </w:rPr>
        <w:t>személyes adat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>ok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kezelésére</w:t>
      </w:r>
      <w:r w:rsidR="007A6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vonatkoz</w:t>
      </w:r>
      <w:r w:rsidR="007133D3">
        <w:rPr>
          <w:rFonts w:ascii="Times New Roman" w:eastAsia="Times New Roman" w:hAnsi="Times New Roman" w:cs="Times New Roman"/>
          <w:sz w:val="24"/>
          <w:szCs w:val="24"/>
          <w:lang w:eastAsia="zh-CN"/>
        </w:rPr>
        <w:t>ik.</w:t>
      </w:r>
    </w:p>
    <w:p w:rsidR="00936CA9" w:rsidRDefault="00F22089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Jelen t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ájékoztatóban foglaltak a nem természetes személyekre vonatkozó adatok tekintetében nem alkalmazható</w:t>
      </w:r>
      <w:r w:rsidR="002929A7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936CA9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k.</w:t>
      </w:r>
    </w:p>
    <w:p w:rsidR="009B0C03" w:rsidRPr="00C718FB" w:rsidRDefault="009B0C03" w:rsidP="0011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Az adatkezelés célja: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C3F5A" w:rsidRPr="007C3F5A" w:rsidRDefault="00C8652E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EB2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77150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</w:t>
      </w:r>
      <w:r w:rsidR="005E2F08" w:rsidRPr="00CF1E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5FD8">
        <w:rPr>
          <w:rFonts w:ascii="Times New Roman" w:eastAsia="Times New Roman" w:hAnsi="Times New Roman" w:cs="Times New Roman"/>
          <w:sz w:val="24"/>
          <w:szCs w:val="24"/>
          <w:lang w:eastAsia="zh-CN"/>
        </w:rPr>
        <w:t>adatkezelésének célja</w:t>
      </w:r>
      <w:r w:rsidR="00C53D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1A0B">
        <w:rPr>
          <w:rFonts w:ascii="Times New Roman" w:eastAsia="Times New Roman" w:hAnsi="Times New Roman" w:cs="Times New Roman"/>
          <w:sz w:val="24"/>
          <w:szCs w:val="24"/>
          <w:lang w:eastAsia="zh-CN"/>
        </w:rPr>
        <w:t>a munkavédelemről szóló 1993. évi XCIII. törvény 64/D. §-a szerinti nyilvántartás vezetése.</w:t>
      </w:r>
    </w:p>
    <w:p w:rsidR="007C3F5A" w:rsidRDefault="007C3F5A" w:rsidP="007C3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A kezelt személyes adatok köre:</w:t>
      </w:r>
    </w:p>
    <w:p w:rsidR="00936CA9" w:rsidRDefault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06F4" w:rsidRDefault="00FA06F4" w:rsidP="00FA06F4">
      <w:pPr>
        <w:pStyle w:val="Szvegtrzs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bejelentő személy neve, címe, </w:t>
      </w:r>
      <w:r w:rsidR="001C32AE">
        <w:rPr>
          <w:rFonts w:ascii="Times New Roman" w:hAnsi="Times New Roman"/>
        </w:rPr>
        <w:t>elérhetősége (</w:t>
      </w:r>
      <w:r>
        <w:rPr>
          <w:rFonts w:ascii="Times New Roman" w:hAnsi="Times New Roman"/>
        </w:rPr>
        <w:t>telefonszáma, e-mail-címe</w:t>
      </w:r>
      <w:r w:rsidR="001C32AE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A71A0B" w:rsidRPr="00FA06F4" w:rsidRDefault="00AA154C" w:rsidP="00FA06F4">
      <w:pPr>
        <w:pStyle w:val="Szvegtrzs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71A0B">
        <w:rPr>
          <w:rFonts w:ascii="Times New Roman" w:hAnsi="Times New Roman"/>
        </w:rPr>
        <w:t>z érintett munkavállaló neve, TAJ száma, neme, születési dátuma, születési helye, anyja neve, lakcíme vagy tartózkodási helye</w:t>
      </w:r>
    </w:p>
    <w:p w:rsidR="00CF1E59" w:rsidRDefault="00CF1E5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Az adatkezelés jogalapja: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03" w:rsidRDefault="00936CA9" w:rsidP="009B0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</w:t>
      </w:r>
      <w:r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parlamenti és tanácsi rendelet (a továbbiakban: GDPR) 6. cikk (1) bekezdés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6018FD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pontja: </w:t>
      </w:r>
      <w:r w:rsidR="009F0AF0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>jogi kötelezettség teljesítéséhez szükséges adatkezelés</w:t>
      </w:r>
      <w:r w:rsidR="009B0C03" w:rsidRPr="001164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B12EFE" w:rsidRPr="003F0A2B" w:rsidRDefault="009F0AF0" w:rsidP="00DA6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936CA9" w:rsidRDefault="00936CA9" w:rsidP="00B12EF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6C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Az adatok megismerésére jogosultak</w:t>
      </w:r>
    </w:p>
    <w:p w:rsidR="00936CA9" w:rsidRPr="00C718FB" w:rsidRDefault="00936CA9" w:rsidP="00B1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691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</w:t>
      </w:r>
      <w:r w:rsidR="00CF0B16">
        <w:rPr>
          <w:rFonts w:ascii="Times New Roman" w:eastAsia="Times New Roman" w:hAnsi="Times New Roman" w:cs="Times New Roman"/>
          <w:sz w:val="24"/>
          <w:szCs w:val="24"/>
          <w:lang w:eastAsia="zh-CN"/>
        </w:rPr>
        <w:t>Kormányhivatalnál</w:t>
      </w:r>
      <w:r w:rsidR="009B0C03" w:rsidRPr="00C718FB" w:rsidDel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="007B7DD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232C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tok megismerésére jogosultak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846B8A" w:rsidRPr="006F73BE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Foglalkoztatási, Foglalkoztatás-felügyeleti és Munkavédelmi Főosztály</w:t>
      </w:r>
      <w:r w:rsidR="00846B8A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vezetője, valamint a főosztály illetékes foglalkoztatott</w:t>
      </w:r>
      <w:r w:rsidR="00A2429E">
        <w:rPr>
          <w:rFonts w:ascii="Times New Roman" w:eastAsia="Times New Roman" w:hAnsi="Times New Roman" w:cs="Times New Roman"/>
          <w:sz w:val="24"/>
          <w:szCs w:val="24"/>
          <w:lang w:eastAsia="zh-CN"/>
        </w:rPr>
        <w:t>j</w:t>
      </w:r>
      <w:r w:rsidR="009F0AF0" w:rsidRP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>ai.</w:t>
      </w:r>
    </w:p>
    <w:p w:rsidR="00B12EFE" w:rsidRPr="00C718FB" w:rsidRDefault="00B12EFE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A személyes adatok kezelésének, tárolásának időtartama:</w:t>
      </w: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67302" w:rsidRDefault="001B1336" w:rsidP="00FA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5D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személyes adatok </w:t>
      </w:r>
      <w:r w:rsidR="000377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őrzési ideje </w:t>
      </w:r>
      <w:r w:rsidR="00A71A0B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9F0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év.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13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A személyes adatok forrása: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1B1336" w:rsidRDefault="00D67302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</w:t>
      </w:r>
      <w:r w:rsidR="00AA2B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1336" w:rsidRPr="001B1336">
        <w:rPr>
          <w:rFonts w:ascii="Times New Roman" w:eastAsia="Times New Roman" w:hAnsi="Times New Roman" w:cs="Times New Roman"/>
          <w:sz w:val="24"/>
          <w:szCs w:val="24"/>
          <w:lang w:eastAsia="zh-CN"/>
        </w:rPr>
        <w:t>adatszolgáltatása.</w:t>
      </w:r>
    </w:p>
    <w:p w:rsidR="001B1336" w:rsidRPr="00C718FB" w:rsidRDefault="001B1336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Default="00936CA9" w:rsidP="00D67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</w:t>
      </w:r>
      <w:r w:rsidR="00D67302"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Automatizált döntéshozatal és profilalkotás, személyes adatok továbbítása harmadik országba, vagy nemzetközi szervezethez</w:t>
      </w:r>
      <w:r w:rsidR="00D673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vagy egyéb Magyarországon található szervezethez</w:t>
      </w:r>
      <w:r w:rsidR="00F359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illetőleg a személyes adatok címzettjei, a címzettek kategóriái</w:t>
      </w:r>
    </w:p>
    <w:p w:rsidR="00D67302" w:rsidRPr="00C718FB" w:rsidRDefault="00D67302" w:rsidP="00D673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8FD" w:rsidRDefault="00936CA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adatkezelés során nem kerül sor 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>sem automatizált döntéshozatalra</w:t>
      </w:r>
      <w:r w:rsidR="009B0C0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673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sem profilalkotásra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AA154C" w:rsidRDefault="00AA154C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50BC">
        <w:rPr>
          <w:rFonts w:ascii="Times New Roman" w:eastAsia="Times New Roman" w:hAnsi="Times New Roman" w:cs="Times New Roman"/>
          <w:sz w:val="24"/>
          <w:szCs w:val="24"/>
          <w:lang w:eastAsia="zh-CN"/>
        </w:rPr>
        <w:t>A munkavédelmi hatóság az általa kiállított vizsgálati lapot és a bejelentést a munkahigiénés és foglalkozás-egészségügyi szerv részére továbbítja.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36A99" w:rsidRDefault="00136A99" w:rsidP="00257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Tájékoztatás az érintettet az adatkezeléssel kapcsolatban megillető jogokról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Tájékoztatáshoz való jog: 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Személyes adatokhoz való hozzáférés joga: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Helyesbítéshez, kiegészítéshez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Törléshez vagy korlátozásához való jog: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érintett vitatja a személyes adatok pontosságát,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adatkezelés jogellenes és az érintett ellenzi az adatok törlését, vagy</w:t>
      </w:r>
    </w:p>
    <w:p w:rsidR="00936CA9" w:rsidRPr="00C718FB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az adatkezelés 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>jogszabályi kötelezettség</w:t>
      </w:r>
      <w:r w:rsidR="006018FD"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018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ellátása </w:t>
      </w:r>
      <w:r w:rsidR="00D916F5">
        <w:rPr>
          <w:rFonts w:ascii="Times New Roman" w:eastAsia="Times New Roman" w:hAnsi="Times New Roman" w:cs="Times New Roman"/>
          <w:sz w:val="24"/>
          <w:szCs w:val="24"/>
          <w:lang w:eastAsia="zh-CN"/>
        </w:rPr>
        <w:t>miatt</w:t>
      </w:r>
      <w:r w:rsidRPr="00C71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történik, a törlési kérelmet nem tudjuk teljesíteni.</w:t>
      </w:r>
      <w:r w:rsidR="007E6D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11. Az érintett jogorvoslathoz való joga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a személyes adatai kezelésével kapcsolatban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bejelentést tehet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az adatkezelő adatvédelmi tisztviselőjénél, a fent megadott elérhetőségein. Az érintett továbbá panaszt nyújthat be a Nemzeti Adatvédelmi és Információszabadság Hatóságnál (cím: 1125 Budapest, 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Szilágyi Erzsébet fasor 22/c, postacím: 1530 Budapest, Pf.: 5, e-mail cím: </w:t>
      </w:r>
      <w:hyperlink r:id="rId7" w:history="1">
        <w:r w:rsidRPr="00C718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ugyfelszolgalat@naih.hu</w:t>
        </w:r>
      </w:hyperlink>
      <w:r w:rsidRPr="00C718FB">
        <w:rPr>
          <w:rFonts w:ascii="Times New Roman" w:eastAsia="Times New Roman" w:hAnsi="Times New Roman" w:cs="Times New Roman"/>
          <w:sz w:val="24"/>
          <w:szCs w:val="24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CA9" w:rsidRPr="00C718FB" w:rsidRDefault="00936CA9" w:rsidP="00936C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12. Az érintett kérelmeinek teljesítése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Az érintett jogainak gyakorlásával kapcsolatos kérelmét a </w:t>
      </w:r>
      <w:r w:rsidR="00846B8A">
        <w:rPr>
          <w:rFonts w:ascii="Times New Roman" w:eastAsia="Times New Roman" w:hAnsi="Times New Roman" w:cs="Times New Roman"/>
          <w:b/>
          <w:sz w:val="24"/>
          <w:szCs w:val="24"/>
        </w:rPr>
        <w:t xml:space="preserve">Jász-Nagykun Szolnok Vármegyei </w:t>
      </w:r>
      <w:r w:rsidR="00846B8A" w:rsidRPr="006F73BE">
        <w:rPr>
          <w:rFonts w:ascii="Times New Roman" w:eastAsia="Times New Roman" w:hAnsi="Times New Roman" w:cs="Times New Roman"/>
          <w:b/>
          <w:sz w:val="24"/>
          <w:szCs w:val="24"/>
        </w:rPr>
        <w:t>Kormányhivatalnál</w:t>
      </w:r>
      <w:r w:rsidR="00846B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 xml:space="preserve"> mint adatkezelőnél nyújthatja be, melynek teljesítése díjmentesen történik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C718FB" w:rsidRDefault="00936CA9" w:rsidP="00936CA9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Az érintett jogainak gyakorlásával kapcsolatos kérelmek teljesítése – amennyiben kérelmét elektronikus úton nyújtotta be – </w:t>
      </w:r>
      <w:r w:rsidRPr="00C718FB">
        <w:rPr>
          <w:rFonts w:ascii="Times New Roman" w:eastAsia="Times New Roman" w:hAnsi="Times New Roman" w:cs="Times New Roman"/>
          <w:b/>
          <w:sz w:val="24"/>
          <w:szCs w:val="24"/>
        </w:rPr>
        <w:t>elektronikus úton</w:t>
      </w:r>
      <w:r w:rsidRPr="00C718FB">
        <w:rPr>
          <w:rFonts w:ascii="Times New Roman" w:eastAsia="Times New Roman" w:hAnsi="Times New Roman" w:cs="Times New Roman"/>
          <w:sz w:val="24"/>
          <w:szCs w:val="24"/>
        </w:rPr>
        <w:t xml:space="preserve"> történik, kivéve, ha az érintett másként kéri.</w:t>
      </w:r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A kérelmet a </w:t>
      </w:r>
      <w:r w:rsidR="00846B8A">
        <w:rPr>
          <w:rFonts w:ascii="Times New Roman" w:eastAsia="Times New Roman" w:hAnsi="Times New Roman" w:cs="Times New Roman"/>
          <w:sz w:val="24"/>
          <w:szCs w:val="24"/>
        </w:rPr>
        <w:t xml:space="preserve">Jász-Nagykun-Szolnok Vármegyei </w:t>
      </w:r>
      <w:r w:rsidR="00846B8A" w:rsidRPr="006F73BE">
        <w:rPr>
          <w:rFonts w:ascii="Times New Roman" w:eastAsia="Times New Roman" w:hAnsi="Times New Roman" w:cs="Times New Roman"/>
          <w:sz w:val="24"/>
          <w:szCs w:val="24"/>
        </w:rPr>
        <w:t>Kormányhivatal</w:t>
      </w:r>
      <w:bookmarkStart w:id="0" w:name="_GoBack"/>
      <w:bookmarkEnd w:id="0"/>
      <w:r w:rsidR="00830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0D">
        <w:rPr>
          <w:rFonts w:ascii="Times New Roman" w:eastAsia="Times New Roman" w:hAnsi="Times New Roman" w:cs="Times New Roman"/>
          <w:sz w:val="24"/>
          <w:szCs w:val="24"/>
        </w:rPr>
        <w:t>annak beérkezésétől számított 30 napon belül teljesíti, mely indokolt esetben 60 nappal meghosszabbítható.</w:t>
      </w:r>
    </w:p>
    <w:p w:rsidR="00936CA9" w:rsidRPr="00C718FB" w:rsidRDefault="00936CA9" w:rsidP="00936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6735" w:rsidRDefault="009F6AE4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AE4" w:rsidRDefault="009F6AE4" w:rsidP="007E313D">
      <w:pPr>
        <w:spacing w:after="0" w:line="240" w:lineRule="auto"/>
      </w:pPr>
      <w:r>
        <w:separator/>
      </w:r>
    </w:p>
  </w:endnote>
  <w:endnote w:type="continuationSeparator" w:id="0">
    <w:p w:rsidR="009F6AE4" w:rsidRDefault="009F6AE4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AE4" w:rsidRDefault="009F6AE4" w:rsidP="007E313D">
      <w:pPr>
        <w:spacing w:after="0" w:line="240" w:lineRule="auto"/>
      </w:pPr>
      <w:r>
        <w:separator/>
      </w:r>
    </w:p>
  </w:footnote>
  <w:footnote w:type="continuationSeparator" w:id="0">
    <w:p w:rsidR="009F6AE4" w:rsidRDefault="009F6AE4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CA9"/>
    <w:rsid w:val="00012D5F"/>
    <w:rsid w:val="000201EF"/>
    <w:rsid w:val="000377E5"/>
    <w:rsid w:val="0005504E"/>
    <w:rsid w:val="000A53BE"/>
    <w:rsid w:val="000C0BAD"/>
    <w:rsid w:val="000C3887"/>
    <w:rsid w:val="000D0118"/>
    <w:rsid w:val="000D432E"/>
    <w:rsid w:val="000E0EAA"/>
    <w:rsid w:val="000E664C"/>
    <w:rsid w:val="00110FAB"/>
    <w:rsid w:val="00116411"/>
    <w:rsid w:val="00136A99"/>
    <w:rsid w:val="00140DFB"/>
    <w:rsid w:val="00166806"/>
    <w:rsid w:val="001832A1"/>
    <w:rsid w:val="001B1336"/>
    <w:rsid w:val="001C32AE"/>
    <w:rsid w:val="001C5410"/>
    <w:rsid w:val="00212399"/>
    <w:rsid w:val="00212575"/>
    <w:rsid w:val="0021364C"/>
    <w:rsid w:val="00225213"/>
    <w:rsid w:val="00232C2D"/>
    <w:rsid w:val="00257530"/>
    <w:rsid w:val="00257BC8"/>
    <w:rsid w:val="002929A7"/>
    <w:rsid w:val="00293D14"/>
    <w:rsid w:val="002A776F"/>
    <w:rsid w:val="002D6A8A"/>
    <w:rsid w:val="002E0159"/>
    <w:rsid w:val="003272CF"/>
    <w:rsid w:val="00350E57"/>
    <w:rsid w:val="0036071A"/>
    <w:rsid w:val="00370996"/>
    <w:rsid w:val="0038346E"/>
    <w:rsid w:val="003F44A7"/>
    <w:rsid w:val="00412267"/>
    <w:rsid w:val="00424B2B"/>
    <w:rsid w:val="0043588F"/>
    <w:rsid w:val="00445C60"/>
    <w:rsid w:val="00456188"/>
    <w:rsid w:val="004859E5"/>
    <w:rsid w:val="00491246"/>
    <w:rsid w:val="004F68DE"/>
    <w:rsid w:val="0053578E"/>
    <w:rsid w:val="005C190D"/>
    <w:rsid w:val="005E2F08"/>
    <w:rsid w:val="006018FD"/>
    <w:rsid w:val="006024E7"/>
    <w:rsid w:val="00617716"/>
    <w:rsid w:val="00623581"/>
    <w:rsid w:val="006619D3"/>
    <w:rsid w:val="006A5835"/>
    <w:rsid w:val="006C25DD"/>
    <w:rsid w:val="006C3348"/>
    <w:rsid w:val="006E6ED8"/>
    <w:rsid w:val="007133D3"/>
    <w:rsid w:val="007251C6"/>
    <w:rsid w:val="0073284D"/>
    <w:rsid w:val="00743A34"/>
    <w:rsid w:val="00744C5E"/>
    <w:rsid w:val="00755691"/>
    <w:rsid w:val="007926A6"/>
    <w:rsid w:val="00796753"/>
    <w:rsid w:val="007A60EC"/>
    <w:rsid w:val="007B2F7B"/>
    <w:rsid w:val="007B7DD4"/>
    <w:rsid w:val="007B7F55"/>
    <w:rsid w:val="007C0CA6"/>
    <w:rsid w:val="007C3F5A"/>
    <w:rsid w:val="007D728D"/>
    <w:rsid w:val="007E313D"/>
    <w:rsid w:val="007E6D8B"/>
    <w:rsid w:val="007E7B17"/>
    <w:rsid w:val="00814751"/>
    <w:rsid w:val="00816E57"/>
    <w:rsid w:val="00820AC2"/>
    <w:rsid w:val="00830CF2"/>
    <w:rsid w:val="00846B8A"/>
    <w:rsid w:val="008775A7"/>
    <w:rsid w:val="008813B8"/>
    <w:rsid w:val="00886578"/>
    <w:rsid w:val="0089010F"/>
    <w:rsid w:val="00931B76"/>
    <w:rsid w:val="00936CA9"/>
    <w:rsid w:val="009436F9"/>
    <w:rsid w:val="0097364A"/>
    <w:rsid w:val="00977150"/>
    <w:rsid w:val="009A1ACE"/>
    <w:rsid w:val="009B0C03"/>
    <w:rsid w:val="009C496D"/>
    <w:rsid w:val="009D7718"/>
    <w:rsid w:val="009E25C4"/>
    <w:rsid w:val="009F0AF0"/>
    <w:rsid w:val="009F5BB2"/>
    <w:rsid w:val="009F6AE4"/>
    <w:rsid w:val="00A10065"/>
    <w:rsid w:val="00A225A0"/>
    <w:rsid w:val="00A2429E"/>
    <w:rsid w:val="00A33F2B"/>
    <w:rsid w:val="00A71A0B"/>
    <w:rsid w:val="00A752DD"/>
    <w:rsid w:val="00A82D54"/>
    <w:rsid w:val="00AA154C"/>
    <w:rsid w:val="00AA2BF9"/>
    <w:rsid w:val="00AC4579"/>
    <w:rsid w:val="00AD70D4"/>
    <w:rsid w:val="00B12EFE"/>
    <w:rsid w:val="00B20E87"/>
    <w:rsid w:val="00B3579F"/>
    <w:rsid w:val="00B7228E"/>
    <w:rsid w:val="00BB57BB"/>
    <w:rsid w:val="00BE399B"/>
    <w:rsid w:val="00C04B29"/>
    <w:rsid w:val="00C17933"/>
    <w:rsid w:val="00C53D85"/>
    <w:rsid w:val="00C73818"/>
    <w:rsid w:val="00C77073"/>
    <w:rsid w:val="00C8472C"/>
    <w:rsid w:val="00C8652E"/>
    <w:rsid w:val="00CE0ED4"/>
    <w:rsid w:val="00CE1BA8"/>
    <w:rsid w:val="00CF0B16"/>
    <w:rsid w:val="00CF1E59"/>
    <w:rsid w:val="00CF50BC"/>
    <w:rsid w:val="00CF5FD8"/>
    <w:rsid w:val="00D0015C"/>
    <w:rsid w:val="00D0668F"/>
    <w:rsid w:val="00D67302"/>
    <w:rsid w:val="00D85820"/>
    <w:rsid w:val="00D87801"/>
    <w:rsid w:val="00D916F5"/>
    <w:rsid w:val="00DA505B"/>
    <w:rsid w:val="00DA66CD"/>
    <w:rsid w:val="00DC2FF0"/>
    <w:rsid w:val="00DD656B"/>
    <w:rsid w:val="00E11A7B"/>
    <w:rsid w:val="00E156D8"/>
    <w:rsid w:val="00E37679"/>
    <w:rsid w:val="00EA5DB7"/>
    <w:rsid w:val="00EB2956"/>
    <w:rsid w:val="00EF2005"/>
    <w:rsid w:val="00F15C83"/>
    <w:rsid w:val="00F22089"/>
    <w:rsid w:val="00F23C8A"/>
    <w:rsid w:val="00F35958"/>
    <w:rsid w:val="00F41F60"/>
    <w:rsid w:val="00F62E45"/>
    <w:rsid w:val="00FA06F4"/>
    <w:rsid w:val="00FA2106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0D3E"/>
  <w15:docId w15:val="{65463750-2A54-4419-86E9-9DD56DA3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Katonáné Papp Ágnes Krisztina</cp:lastModifiedBy>
  <cp:revision>4</cp:revision>
  <dcterms:created xsi:type="dcterms:W3CDTF">2023-01-16T08:47:00Z</dcterms:created>
  <dcterms:modified xsi:type="dcterms:W3CDTF">2023-01-31T09:35:00Z</dcterms:modified>
</cp:coreProperties>
</file>